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32" w:rsidRPr="00830390" w:rsidRDefault="00846B32" w:rsidP="00846B32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яхимович сергей павлович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4"/>
        <w:gridCol w:w="4995"/>
        <w:gridCol w:w="5011"/>
      </w:tblGrid>
      <w:tr w:rsidR="00846B32" w:rsidRPr="00830390" w:rsidTr="005273F0"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846B32" w:rsidRPr="00830390" w:rsidRDefault="00846B32" w:rsidP="005273F0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846B32" w:rsidRPr="00830390" w:rsidRDefault="00846B32" w:rsidP="005273F0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</w:tcPr>
          <w:p w:rsidR="00846B32" w:rsidRPr="00830390" w:rsidRDefault="00846B32" w:rsidP="005273F0">
            <w:pPr>
              <w:spacing w:after="225" w:line="25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846B32" w:rsidRPr="00830390" w:rsidRDefault="00846B32" w:rsidP="00846B32">
      <w:pPr>
        <w:spacing w:after="180" w:line="255" w:lineRule="atLeast"/>
        <w:outlineLvl w:val="0"/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</w:pP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СВЕДЕНИЯ О ДОХОДАХ, </w:t>
      </w:r>
      <w:r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 xml:space="preserve">расходах, </w:t>
      </w:r>
      <w:r w:rsidRPr="00830390">
        <w:rPr>
          <w:rFonts w:ascii="Arial" w:eastAsia="Times New Roman" w:hAnsi="Arial" w:cs="Arial"/>
          <w:b/>
          <w:bCs/>
          <w:caps/>
          <w:color w:val="444444"/>
          <w:kern w:val="36"/>
          <w:sz w:val="24"/>
          <w:szCs w:val="24"/>
          <w:lang w:eastAsia="ru-RU"/>
        </w:rPr>
        <w:t>ИМУЩЕСТВЕ И ОБЯЗАТЕЛЬСТВАХ ИМУЩЕСТВЕННОГО ХАРАКТЕРА</w:t>
      </w:r>
    </w:p>
    <w:p w:rsidR="00846B32" w:rsidRPr="00830390" w:rsidRDefault="00846B32" w:rsidP="00846B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B32" w:rsidRPr="00830390" w:rsidRDefault="00846B32" w:rsidP="00846B32">
      <w:pPr>
        <w:spacing w:after="240" w:line="24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Руководитель </w:t>
      </w:r>
      <w:r w:rsidR="000D27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комитета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хозяйства и продовольствия администрации муниципального района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Камышлинский</w:t>
      </w:r>
      <w:proofErr w:type="spellEnd"/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членов его семьи за период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1 января по 31 декабря 201</w:t>
      </w:r>
      <w:r w:rsidR="000D27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8303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</w:t>
      </w:r>
    </w:p>
    <w:tbl>
      <w:tblPr>
        <w:tblW w:w="5169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1230"/>
        <w:gridCol w:w="1715"/>
        <w:gridCol w:w="1146"/>
        <w:gridCol w:w="1671"/>
        <w:gridCol w:w="1688"/>
        <w:gridCol w:w="1715"/>
        <w:gridCol w:w="1146"/>
        <w:gridCol w:w="1671"/>
        <w:gridCol w:w="1103"/>
      </w:tblGrid>
      <w:tr w:rsidR="000408CD" w:rsidRPr="00830390" w:rsidTr="000D2739">
        <w:tc>
          <w:tcPr>
            <w:tcW w:w="209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08CD" w:rsidRPr="00830390" w:rsidRDefault="000408CD" w:rsidP="005273F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0408CD" w:rsidRPr="00830390" w:rsidRDefault="000408CD" w:rsidP="005273F0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его семьи.</w:t>
            </w:r>
          </w:p>
        </w:tc>
        <w:tc>
          <w:tcPr>
            <w:tcW w:w="123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08CD" w:rsidRPr="00830390" w:rsidRDefault="000408CD" w:rsidP="000D273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Годовой доход за 201</w:t>
            </w:r>
            <w:r w:rsidR="000D27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(руб.)</w:t>
            </w:r>
          </w:p>
        </w:tc>
        <w:tc>
          <w:tcPr>
            <w:tcW w:w="622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08CD" w:rsidRPr="00830390" w:rsidRDefault="000408CD" w:rsidP="005273F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08CD" w:rsidRPr="00830390" w:rsidRDefault="000408CD" w:rsidP="005273F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0408CD" w:rsidRPr="00830390" w:rsidRDefault="000408CD" w:rsidP="005273F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0408CD" w:rsidRPr="00830390" w:rsidTr="000D2739">
        <w:tc>
          <w:tcPr>
            <w:tcW w:w="209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408CD" w:rsidRPr="00830390" w:rsidRDefault="000408CD" w:rsidP="005273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408CD" w:rsidRPr="00830390" w:rsidRDefault="000408CD" w:rsidP="005273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08CD" w:rsidRPr="00830390" w:rsidRDefault="000408CD" w:rsidP="005273F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08CD" w:rsidRPr="00830390" w:rsidRDefault="000408CD" w:rsidP="005273F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08CD" w:rsidRPr="00830390" w:rsidRDefault="000408CD" w:rsidP="005273F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08CD" w:rsidRPr="00830390" w:rsidRDefault="000408CD" w:rsidP="005273F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08CD" w:rsidRPr="00830390" w:rsidRDefault="000408CD" w:rsidP="005273F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08CD" w:rsidRPr="00830390" w:rsidRDefault="000408CD" w:rsidP="005273F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08CD" w:rsidRPr="00830390" w:rsidRDefault="000408CD" w:rsidP="005273F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03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0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408CD" w:rsidRPr="00830390" w:rsidRDefault="000408CD" w:rsidP="005273F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408CD" w:rsidRPr="00830390" w:rsidTr="000D2739">
        <w:trPr>
          <w:trHeight w:val="555"/>
        </w:trPr>
        <w:tc>
          <w:tcPr>
            <w:tcW w:w="2095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08CD" w:rsidRPr="00830390" w:rsidRDefault="000408CD" w:rsidP="005273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Яхимович Сергей Павлович</w:t>
            </w:r>
          </w:p>
        </w:tc>
        <w:tc>
          <w:tcPr>
            <w:tcW w:w="123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08CD" w:rsidRPr="00830390" w:rsidRDefault="000D2739" w:rsidP="005273F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518083,30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08CD" w:rsidRPr="00830390" w:rsidRDefault="000408CD" w:rsidP="005273F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 ½ доля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08CD" w:rsidRPr="00830390" w:rsidRDefault="000408CD" w:rsidP="005273F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08CD" w:rsidRPr="00830390" w:rsidRDefault="000408CD" w:rsidP="005273F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88" w:type="dxa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08CD" w:rsidRPr="00846B32" w:rsidRDefault="000408CD" w:rsidP="005273F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08CD" w:rsidRPr="00E7019E" w:rsidRDefault="000D2739" w:rsidP="005273F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46" w:type="dxa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08CD" w:rsidRPr="00830390" w:rsidRDefault="000D2739" w:rsidP="005273F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08CD" w:rsidRPr="00830390" w:rsidRDefault="000D2739" w:rsidP="005273F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  <w:bookmarkStart w:id="0" w:name="_GoBack"/>
            <w:bookmarkEnd w:id="0"/>
          </w:p>
        </w:tc>
        <w:tc>
          <w:tcPr>
            <w:tcW w:w="1103" w:type="dxa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FFFFFF"/>
          </w:tcPr>
          <w:p w:rsidR="000408CD" w:rsidRDefault="000408CD" w:rsidP="005273F0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846B32" w:rsidRDefault="00846B32" w:rsidP="00846B32"/>
    <w:p w:rsidR="00D74439" w:rsidRDefault="00D74439"/>
    <w:sectPr w:rsidR="00D74439" w:rsidSect="008303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32"/>
    <w:rsid w:val="000408CD"/>
    <w:rsid w:val="000D2739"/>
    <w:rsid w:val="001A6B64"/>
    <w:rsid w:val="00846B32"/>
    <w:rsid w:val="00D7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3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3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Руфия</dc:creator>
  <cp:lastModifiedBy>Руфия</cp:lastModifiedBy>
  <cp:revision>5</cp:revision>
  <dcterms:created xsi:type="dcterms:W3CDTF">2015-05-07T11:22:00Z</dcterms:created>
  <dcterms:modified xsi:type="dcterms:W3CDTF">2018-05-03T11:31:00Z</dcterms:modified>
</cp:coreProperties>
</file>